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18B" w:rsidRPr="00BD3299" w:rsidRDefault="0087218B" w:rsidP="0087218B">
      <w:pPr>
        <w:rPr>
          <w:b/>
        </w:rPr>
      </w:pPr>
      <w:r w:rsidRPr="00BD3299">
        <w:rPr>
          <w:b/>
        </w:rPr>
        <w:t>Zasady żywienia dzieci w wieku przedszkolnym</w:t>
      </w:r>
    </w:p>
    <w:p w:rsidR="0087218B" w:rsidRDefault="0087218B" w:rsidP="0087218B">
      <w:r>
        <w:t xml:space="preserve">    Dzienny jadłospis dziecka powinien opierać się na pięciu posiłkach (śniadanie, drugie śniadanie, obiad, podwieczorek, kolacja) serwowanych o stałych porach, z uwzględnieniem trzy–czterogodzinnych przerw.</w:t>
      </w:r>
    </w:p>
    <w:p w:rsidR="0087218B" w:rsidRDefault="0087218B" w:rsidP="0087218B">
      <w:r>
        <w:t xml:space="preserve">    Jeżeli w przedszkolu maluch otrzymuje trzy posiłki (śniadanie, obiad, podwieczorek), zadbaj o to, aby przed wyjściem z domu Twoje dziecko zjadło małą przekąskę (nie słodką), a po powrocie z przedszkola kolację lub posiłek obiadowo-kolacyjny.</w:t>
      </w:r>
    </w:p>
    <w:p w:rsidR="0087218B" w:rsidRDefault="0087218B" w:rsidP="0087218B">
      <w:r>
        <w:t xml:space="preserve">    Nie karm dziecka przed snem lub w nocy.</w:t>
      </w:r>
    </w:p>
    <w:p w:rsidR="0087218B" w:rsidRDefault="0087218B" w:rsidP="0087218B">
      <w:r>
        <w:t xml:space="preserve">    Staraj się zachować taki sam rozkład godzinowy posiłków zarówno w tygodniu, jak i w weekend.</w:t>
      </w:r>
    </w:p>
    <w:p w:rsidR="0087218B" w:rsidRDefault="0087218B" w:rsidP="0087218B">
      <w:r>
        <w:t xml:space="preserve">    Wszystkie posiłki Twojego dziecka powinny być spożywane przy stole.</w:t>
      </w:r>
    </w:p>
    <w:p w:rsidR="0087218B" w:rsidRDefault="0087218B" w:rsidP="0087218B">
      <w:r>
        <w:t xml:space="preserve">    Posiłkom powinna towarzyszyć miła i spokojna atmosfera, bez zabaw i telewizji.</w:t>
      </w:r>
    </w:p>
    <w:p w:rsidR="0087218B" w:rsidRDefault="0087218B" w:rsidP="0087218B">
      <w:r>
        <w:t xml:space="preserve">    Jeżeli to tylko możliwe, spożywaj posiłki razem z dzieckiem przy stole. Widząc rodzica jedzącego daną potrawę, dziecko chętnie będzie go naśladować.</w:t>
      </w:r>
    </w:p>
    <w:p w:rsidR="0087218B" w:rsidRDefault="0087218B" w:rsidP="0087218B">
      <w:r>
        <w:t xml:space="preserve">    Posiłek dziecka powinien trwać nie dłużej niż 30 minut, po tym czasie talerz należy zabrać.</w:t>
      </w:r>
    </w:p>
    <w:p w:rsidR="0087218B" w:rsidRDefault="0087218B" w:rsidP="0087218B">
      <w:r>
        <w:t xml:space="preserve">    Pamiętaj o zasadzie: rodzic/opiekun decyduje o tym, co, kiedy i gdzie zje dziecko, a dziecko o tym, </w:t>
      </w:r>
      <w:bookmarkStart w:id="0" w:name="_GoBack"/>
      <w:bookmarkEnd w:id="0"/>
      <w:r>
        <w:t>czy i ile.</w:t>
      </w:r>
    </w:p>
    <w:p w:rsidR="0087218B" w:rsidRDefault="0087218B" w:rsidP="0087218B">
      <w:r>
        <w:t xml:space="preserve">    Jeżeli dziecko grymasi i nie chce jeść, nie zwracaj na nie uwagi i nie przekonuj na siłę do zjedzenia posiłku.</w:t>
      </w:r>
    </w:p>
    <w:p w:rsidR="0087218B" w:rsidRDefault="0087218B" w:rsidP="0087218B">
      <w:r>
        <w:t xml:space="preserve">    Nigdy nie zmuszaj dziecka do zjedzenia wszystkiego z talerza.</w:t>
      </w:r>
    </w:p>
    <w:p w:rsidR="0087218B" w:rsidRDefault="0087218B" w:rsidP="0087218B">
      <w:r>
        <w:t xml:space="preserve">    Nie zmuszaj dziecka do próbowania nowych produktów, jeżeli jednoznacznie się temu sprzeciwia.</w:t>
      </w:r>
    </w:p>
    <w:p w:rsidR="0087218B" w:rsidRDefault="0087218B" w:rsidP="0087218B">
      <w:r>
        <w:t xml:space="preserve">    Nieznane wcześniej dziecku produkty spożywcze pozostaw w trakcie posiłku w jego zasięgu, niekoniecznie oferując mu je bezpośrednio (dziecko chętniej spróbuje nowych produktów, mogąc samodzielnie o tym zdecydować).</w:t>
      </w:r>
    </w:p>
    <w:p w:rsidR="0087218B" w:rsidRDefault="0087218B" w:rsidP="0087218B">
      <w:r>
        <w:t xml:space="preserve">    Jeżeli Twoje dziecko twierdzi, że nie jest głodne, nie zmuszaj go do jedzenia. Wywieranie presji przyniesie odwrotny skutek i wywoła negatywne skojarzenia.</w:t>
      </w:r>
    </w:p>
    <w:p w:rsidR="0087218B" w:rsidRDefault="0087218B" w:rsidP="0087218B">
      <w:r>
        <w:t xml:space="preserve">    Chwal dziecko za ładnie zjedzony posiłek.</w:t>
      </w:r>
    </w:p>
    <w:p w:rsidR="0087218B" w:rsidRDefault="0087218B" w:rsidP="0087218B">
      <w:r>
        <w:t xml:space="preserve">    Nie wykorzystuj </w:t>
      </w:r>
      <w:proofErr w:type="gramStart"/>
      <w:r>
        <w:t>słodyczy jako</w:t>
      </w:r>
      <w:proofErr w:type="gramEnd"/>
      <w:r>
        <w:t xml:space="preserve"> nagrody za ładnie zjedzony posiłek lub jako motywacji do jego zjedzenia.</w:t>
      </w:r>
    </w:p>
    <w:p w:rsidR="0087218B" w:rsidRDefault="0087218B" w:rsidP="0087218B">
      <w:r>
        <w:t xml:space="preserve">    Pozwól dziecku na samodzielność, </w:t>
      </w:r>
      <w:proofErr w:type="gramStart"/>
      <w:r>
        <w:t>nawet jeżeli</w:t>
      </w:r>
      <w:proofErr w:type="gramEnd"/>
      <w:r>
        <w:t xml:space="preserve"> oznaczałoby to spożywanie posiłków rękoma i duży bałagan w kuchni.</w:t>
      </w:r>
    </w:p>
    <w:p w:rsidR="0087218B" w:rsidRDefault="0087218B" w:rsidP="0087218B">
      <w:r>
        <w:t xml:space="preserve">    Maksymalnie ogranicz w diecie dziecka słodycze, batony, słodkie deserki, dosładzane płatki śniadaniowe, kupne ciastka, biały cukier, napoje słodzone i żywność wysoko przetworzoną: parówki, pasztety, jedzenie typu fast food, napoje gazowane, chipsy.</w:t>
      </w:r>
    </w:p>
    <w:p w:rsidR="0087218B" w:rsidRDefault="0087218B" w:rsidP="0087218B">
      <w:r>
        <w:lastRenderedPageBreak/>
        <w:t xml:space="preserve">    Systematycznie zapoznawaj się z jadłospisem Twojego dziecka w przedszkolu, aby posiłki serwowane w domu stały się ich uzupełnieniem, rozmawiaj z dzieckiem o produktach i potrawach, które tam się pojawiają, aby zainteresować dziecko jedzeniem.</w:t>
      </w:r>
    </w:p>
    <w:p w:rsidR="00746B6F" w:rsidRDefault="0087218B" w:rsidP="0087218B">
      <w:r>
        <w:t xml:space="preserve">    Angażuj dziecko w pracę w kuchni, maluch z dużo większym apetytem zje własnoręcznie przygotowany posiłek.</w:t>
      </w:r>
    </w:p>
    <w:sectPr w:rsidR="00746B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18B"/>
    <w:rsid w:val="002000A3"/>
    <w:rsid w:val="00746B6F"/>
    <w:rsid w:val="0087218B"/>
    <w:rsid w:val="00BD3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</dc:creator>
  <cp:lastModifiedBy>Przedszkole</cp:lastModifiedBy>
  <cp:revision>2</cp:revision>
  <dcterms:created xsi:type="dcterms:W3CDTF">2014-09-23T07:11:00Z</dcterms:created>
  <dcterms:modified xsi:type="dcterms:W3CDTF">2014-09-23T07:11:00Z</dcterms:modified>
</cp:coreProperties>
</file>